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0B" w:rsidRDefault="0074340B" w:rsidP="0074340B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74340B" w:rsidRDefault="0074340B" w:rsidP="0074340B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4340B" w:rsidRDefault="0074340B" w:rsidP="0074340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4340B" w:rsidRDefault="0074340B" w:rsidP="0074340B">
      <w:pPr>
        <w:jc w:val="center"/>
        <w:rPr>
          <w:sz w:val="26"/>
        </w:rPr>
      </w:pPr>
    </w:p>
    <w:p w:rsidR="0074340B" w:rsidRDefault="0074340B" w:rsidP="0074340B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6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74340B" w:rsidRDefault="0074340B" w:rsidP="0074340B">
      <w:pPr>
        <w:pStyle w:val="a6"/>
        <w:rPr>
          <w:b/>
          <w:szCs w:val="28"/>
        </w:rPr>
      </w:pPr>
    </w:p>
    <w:p w:rsidR="0074340B" w:rsidRDefault="0074340B" w:rsidP="0074340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4340B" w:rsidRDefault="0074340B" w:rsidP="0074340B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DB4269">
        <w:rPr>
          <w:b/>
          <w:bCs/>
          <w:sz w:val="28"/>
          <w:szCs w:val="28"/>
        </w:rPr>
        <w:t>1</w:t>
      </w:r>
      <w:r w:rsidR="00971ABF">
        <w:rPr>
          <w:b/>
          <w:bCs/>
          <w:sz w:val="28"/>
          <w:szCs w:val="28"/>
        </w:rPr>
        <w:t>5</w:t>
      </w:r>
      <w:r w:rsidR="00955AA5">
        <w:rPr>
          <w:b/>
          <w:bCs/>
          <w:sz w:val="28"/>
          <w:szCs w:val="28"/>
        </w:rPr>
        <w:t xml:space="preserve"> </w:t>
      </w:r>
      <w:r w:rsidR="00971ABF">
        <w:rPr>
          <w:b/>
          <w:bCs/>
          <w:sz w:val="28"/>
          <w:szCs w:val="28"/>
        </w:rPr>
        <w:t>Галкиной Ольги Геннадьевны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</w:t>
      </w:r>
      <w:r w:rsidR="00051C3B" w:rsidRPr="00971ABF">
        <w:rPr>
          <w:sz w:val="28"/>
          <w:szCs w:val="28"/>
        </w:rPr>
        <w:t xml:space="preserve">созыва </w:t>
      </w:r>
      <w:r w:rsidR="00DB4269" w:rsidRPr="00971ABF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971ABF" w:rsidRPr="00971ABF">
        <w:rPr>
          <w:bCs/>
          <w:sz w:val="28"/>
          <w:szCs w:val="28"/>
        </w:rPr>
        <w:t xml:space="preserve">№ 15 Галкиной Ольги Геннадьевны </w:t>
      </w:r>
      <w:r w:rsidR="007463D1" w:rsidRPr="00971ABF">
        <w:rPr>
          <w:sz w:val="28"/>
          <w:szCs w:val="28"/>
        </w:rPr>
        <w:t>уведомления о назначении уполномоченного</w:t>
      </w:r>
      <w:r w:rsidR="007463D1" w:rsidRPr="00DB4269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971ABF" w:rsidRPr="00971ABF">
        <w:rPr>
          <w:bCs/>
          <w:sz w:val="28"/>
          <w:szCs w:val="28"/>
        </w:rPr>
        <w:t>№ 15 Галкиной Ольги Геннадьевны</w:t>
      </w:r>
      <w:r w:rsidR="004C5962" w:rsidRPr="00971ABF">
        <w:rPr>
          <w:bCs/>
          <w:sz w:val="28"/>
          <w:szCs w:val="28"/>
        </w:rPr>
        <w:t xml:space="preserve"> </w:t>
      </w:r>
      <w:r w:rsidR="00DB4269" w:rsidRPr="00971ABF">
        <w:rPr>
          <w:sz w:val="28"/>
          <w:szCs w:val="28"/>
        </w:rPr>
        <w:t>Мартынову Юлию Владимировн</w:t>
      </w:r>
      <w:r w:rsidR="00DB4269" w:rsidRPr="00DB4269">
        <w:rPr>
          <w:sz w:val="28"/>
          <w:szCs w:val="28"/>
        </w:rPr>
        <w:t>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340B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DA1B40-1022-41DD-8358-DD1DD65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4340B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74340B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2015-07-24T16:35:00Z</cp:lastPrinted>
  <dcterms:created xsi:type="dcterms:W3CDTF">2015-07-24T16:36:00Z</dcterms:created>
  <dcterms:modified xsi:type="dcterms:W3CDTF">2015-07-25T12:34:00Z</dcterms:modified>
</cp:coreProperties>
</file>